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September 18,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September 5,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Public Hearing for Ordinance 1623 - Additional Appropriations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j8w5l4p77zi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Ordinance 1623 - Additional Appropriations</w:t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Ordinance 1624 - 2024 Budget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Ordinance 1625 - General Obligation Bond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Ordinance 1626 - Additional GO Bond Appropriation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Set Public Hearing for GO Bond and Appropriation - October 2, 2023</w:t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2023 City APV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’s Totaling $248,017.38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E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jMNDdfHWOGz+RTzvcWSHPftWg==">CgMxLjAyCWguMzBqMHpsbDIIaC5namRneHMyDmguajh3NWw0cDc3eml4OAByITFwVE44TV9VaW9TX2lOendMRjZkNVNHM0FidUhyajg5OA==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